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9" w:rsidRDefault="003E6029">
      <w:pPr>
        <w:jc w:val="both"/>
        <w:rPr>
          <w:rFonts w:ascii="Times New Roman" w:hAnsi="Times New Roman" w:cs="Times New Roman"/>
        </w:rPr>
      </w:pPr>
    </w:p>
    <w:p w:rsidR="00E07CEB" w:rsidRDefault="00E07CEB">
      <w:pPr>
        <w:jc w:val="both"/>
        <w:rPr>
          <w:rFonts w:ascii="Times New Roman" w:hAnsi="Times New Roman" w:cs="Times New Roman"/>
        </w:rPr>
      </w:pPr>
    </w:p>
    <w:p w:rsidR="00CB257D" w:rsidRPr="00844FE1" w:rsidRDefault="00CB257D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WHAT:   Greater Egypt Executive Committee Meeting</w:t>
      </w:r>
    </w:p>
    <w:p w:rsidR="00430260" w:rsidRPr="00844FE1" w:rsidRDefault="00430260">
      <w:pPr>
        <w:jc w:val="both"/>
        <w:rPr>
          <w:rFonts w:ascii="Times New Roman" w:hAnsi="Times New Roman" w:cs="Times New Roman"/>
        </w:rPr>
      </w:pPr>
    </w:p>
    <w:p w:rsidR="003E6029" w:rsidRDefault="008A2E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WHEN:  </w:t>
      </w:r>
      <w:r w:rsidR="00CB257D">
        <w:rPr>
          <w:rFonts w:ascii="Times New Roman" w:hAnsi="Times New Roman" w:cs="Times New Roman"/>
          <w:b/>
          <w:bCs/>
        </w:rPr>
        <w:t xml:space="preserve"> </w:t>
      </w:r>
      <w:r w:rsidR="00CA3BE4">
        <w:rPr>
          <w:rFonts w:ascii="Times New Roman" w:hAnsi="Times New Roman" w:cs="Times New Roman"/>
          <w:b/>
          <w:bCs/>
        </w:rPr>
        <w:t xml:space="preserve"> </w:t>
      </w:r>
      <w:r w:rsidR="00FD0C2B">
        <w:rPr>
          <w:rFonts w:ascii="Times New Roman" w:hAnsi="Times New Roman" w:cs="Times New Roman"/>
          <w:b/>
          <w:bCs/>
        </w:rPr>
        <w:t xml:space="preserve">TUESDAY, August 8, </w:t>
      </w:r>
      <w:r w:rsidR="00E31B7E">
        <w:rPr>
          <w:rFonts w:ascii="Times New Roman" w:hAnsi="Times New Roman" w:cs="Times New Roman"/>
          <w:b/>
          <w:bCs/>
        </w:rPr>
        <w:t>2017</w:t>
      </w:r>
      <w:r w:rsidR="00F4797B">
        <w:rPr>
          <w:rFonts w:ascii="Times New Roman" w:hAnsi="Times New Roman" w:cs="Times New Roman"/>
          <w:b/>
          <w:bCs/>
        </w:rPr>
        <w:t xml:space="preserve"> </w:t>
      </w:r>
      <w:r w:rsidR="0061452C">
        <w:rPr>
          <w:rFonts w:ascii="Times New Roman" w:hAnsi="Times New Roman" w:cs="Times New Roman"/>
          <w:b/>
          <w:bCs/>
        </w:rPr>
        <w:t xml:space="preserve">AT </w:t>
      </w:r>
      <w:r w:rsidR="00392669">
        <w:rPr>
          <w:rFonts w:ascii="Times New Roman" w:hAnsi="Times New Roman" w:cs="Times New Roman"/>
          <w:b/>
          <w:bCs/>
        </w:rPr>
        <w:t xml:space="preserve">6:00 </w:t>
      </w:r>
      <w:r w:rsidR="0061452C">
        <w:rPr>
          <w:rFonts w:ascii="Times New Roman" w:hAnsi="Times New Roman" w:cs="Times New Roman"/>
          <w:b/>
          <w:bCs/>
        </w:rPr>
        <w:t>p.m.</w:t>
      </w:r>
    </w:p>
    <w:p w:rsidR="00267FB8" w:rsidRPr="00844FE1" w:rsidRDefault="0087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 w:rsidR="00A77585">
        <w:rPr>
          <w:rFonts w:ascii="Times New Roman" w:hAnsi="Times New Roman" w:cs="Times New Roman"/>
          <w:b/>
          <w:bCs/>
        </w:rPr>
        <w:t xml:space="preserve">    </w:t>
      </w:r>
    </w:p>
    <w:p w:rsidR="00844FE1" w:rsidRDefault="003E6029" w:rsidP="00E31B7E">
      <w:pPr>
        <w:jc w:val="both"/>
        <w:rPr>
          <w:rFonts w:ascii="Times New Roman" w:hAnsi="Times New Roman" w:cs="Times New Roman"/>
          <w:b/>
          <w:bCs/>
        </w:rPr>
      </w:pPr>
      <w:r w:rsidRPr="00844FE1">
        <w:rPr>
          <w:rFonts w:ascii="Times New Roman" w:hAnsi="Times New Roman" w:cs="Times New Roman"/>
        </w:rPr>
        <w:t>WHERE:</w:t>
      </w:r>
      <w:r w:rsidR="00CB257D">
        <w:rPr>
          <w:rFonts w:ascii="Times New Roman" w:hAnsi="Times New Roman" w:cs="Times New Roman"/>
        </w:rPr>
        <w:t xml:space="preserve">  </w:t>
      </w:r>
      <w:r w:rsidR="00D11738">
        <w:rPr>
          <w:rFonts w:ascii="Times New Roman" w:hAnsi="Times New Roman" w:cs="Times New Roman"/>
          <w:b/>
          <w:bCs/>
        </w:rPr>
        <w:t>Commission Offices</w:t>
      </w:r>
    </w:p>
    <w:p w:rsidR="00E31B7E" w:rsidRDefault="00E31B7E" w:rsidP="00E31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 w:rsidR="00D11738">
        <w:rPr>
          <w:rFonts w:ascii="Times New Roman" w:hAnsi="Times New Roman" w:cs="Times New Roman"/>
          <w:b/>
          <w:bCs/>
        </w:rPr>
        <w:t>3000 West DeYoung Street, Suite 800 B-3</w:t>
      </w:r>
    </w:p>
    <w:p w:rsidR="00E31B7E" w:rsidRDefault="00E31B7E" w:rsidP="00E31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 w:rsidR="000A6320">
        <w:rPr>
          <w:rFonts w:ascii="Times New Roman" w:hAnsi="Times New Roman" w:cs="Times New Roman"/>
          <w:b/>
          <w:bCs/>
        </w:rPr>
        <w:t xml:space="preserve">Marion, </w:t>
      </w:r>
      <w:r w:rsidR="00D11738">
        <w:rPr>
          <w:rFonts w:ascii="Times New Roman" w:hAnsi="Times New Roman" w:cs="Times New Roman"/>
          <w:b/>
          <w:bCs/>
        </w:rPr>
        <w:t>IL</w:t>
      </w:r>
    </w:p>
    <w:p w:rsidR="00D11738" w:rsidRDefault="00D11738" w:rsidP="00E31B7E">
      <w:pPr>
        <w:jc w:val="both"/>
        <w:rPr>
          <w:rFonts w:ascii="Times New Roman" w:hAnsi="Times New Roman" w:cs="Times New Roman"/>
          <w:b/>
          <w:bCs/>
        </w:rPr>
      </w:pPr>
    </w:p>
    <w:p w:rsidR="00D11738" w:rsidRPr="00844FE1" w:rsidRDefault="00D11738" w:rsidP="00E31B7E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 xml:space="preserve"> </w:t>
      </w:r>
      <w:r w:rsidRPr="00844FE1">
        <w:rPr>
          <w:rFonts w:ascii="Times New Roman" w:hAnsi="Times New Roman" w:cs="Times New Roman"/>
        </w:rPr>
        <w:tab/>
        <w:t>AGENDA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 w:rsidP="00B4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CDF">
        <w:rPr>
          <w:rFonts w:ascii="Times New Roman" w:hAnsi="Times New Roman" w:cs="Times New Roman"/>
        </w:rPr>
        <w:t>Roll Call</w:t>
      </w:r>
    </w:p>
    <w:p w:rsidR="00C451BB" w:rsidRPr="00C451BB" w:rsidRDefault="00C451BB" w:rsidP="00C451BB">
      <w:pPr>
        <w:jc w:val="both"/>
        <w:rPr>
          <w:rFonts w:ascii="Times New Roman" w:hAnsi="Times New Roman" w:cs="Times New Roman"/>
        </w:rPr>
      </w:pPr>
    </w:p>
    <w:p w:rsidR="0087517D" w:rsidRDefault="00C451BB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r w:rsidR="00D11738">
        <w:rPr>
          <w:rFonts w:ascii="Times New Roman" w:hAnsi="Times New Roman" w:cs="Times New Roman"/>
        </w:rPr>
        <w:t xml:space="preserve"> </w:t>
      </w:r>
      <w:r w:rsidR="00FD0C2B">
        <w:rPr>
          <w:rFonts w:ascii="Times New Roman" w:hAnsi="Times New Roman" w:cs="Times New Roman"/>
        </w:rPr>
        <w:t>Annual Meeting</w:t>
      </w:r>
    </w:p>
    <w:p w:rsidR="00FD0C2B" w:rsidRDefault="00FD0C2B" w:rsidP="0098603B">
      <w:pPr>
        <w:jc w:val="both"/>
        <w:rPr>
          <w:rFonts w:ascii="Times New Roman" w:hAnsi="Times New Roman" w:cs="Times New Roman"/>
        </w:rPr>
      </w:pPr>
    </w:p>
    <w:p w:rsidR="001F6A12" w:rsidRDefault="0087517D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738">
        <w:rPr>
          <w:rFonts w:ascii="Times New Roman" w:hAnsi="Times New Roman" w:cs="Times New Roman"/>
        </w:rPr>
        <w:t>3</w:t>
      </w:r>
      <w:r w:rsidR="00843988">
        <w:rPr>
          <w:rFonts w:ascii="Times New Roman" w:hAnsi="Times New Roman" w:cs="Times New Roman"/>
        </w:rPr>
        <w:t>.</w:t>
      </w:r>
      <w:r w:rsidR="00E62532">
        <w:rPr>
          <w:rFonts w:ascii="Times New Roman" w:hAnsi="Times New Roman" w:cs="Times New Roman"/>
        </w:rPr>
        <w:t xml:space="preserve"> </w:t>
      </w:r>
      <w:r w:rsidR="001F6A12">
        <w:rPr>
          <w:rFonts w:ascii="Times New Roman" w:hAnsi="Times New Roman" w:cs="Times New Roman"/>
        </w:rPr>
        <w:t xml:space="preserve"> </w:t>
      </w:r>
      <w:r w:rsidR="00FD0C2B">
        <w:rPr>
          <w:rFonts w:ascii="Times New Roman" w:hAnsi="Times New Roman" w:cs="Times New Roman"/>
        </w:rPr>
        <w:t>Legal Services</w:t>
      </w:r>
    </w:p>
    <w:p w:rsidR="00D11738" w:rsidRDefault="00FD0C2B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-Update Commission Employee Policy Manual</w:t>
      </w:r>
    </w:p>
    <w:p w:rsidR="00FD0C2B" w:rsidRDefault="00FD0C2B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-Commission By-Laws</w:t>
      </w:r>
    </w:p>
    <w:p w:rsidR="00FD0C2B" w:rsidRDefault="00FD0C2B" w:rsidP="0098603B">
      <w:pPr>
        <w:jc w:val="both"/>
        <w:rPr>
          <w:rFonts w:ascii="Times New Roman" w:hAnsi="Times New Roman" w:cs="Times New Roman"/>
        </w:rPr>
      </w:pPr>
    </w:p>
    <w:p w:rsidR="00D11738" w:rsidRDefault="00D11738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 </w:t>
      </w:r>
      <w:r w:rsidR="00FD0C2B">
        <w:rPr>
          <w:rFonts w:ascii="Times New Roman" w:hAnsi="Times New Roman" w:cs="Times New Roman"/>
        </w:rPr>
        <w:t>Marketing RFP Review Committee</w:t>
      </w:r>
    </w:p>
    <w:p w:rsidR="00E31B7E" w:rsidRDefault="00E31B7E" w:rsidP="0098603B">
      <w:pPr>
        <w:jc w:val="both"/>
        <w:rPr>
          <w:rFonts w:ascii="Times New Roman" w:hAnsi="Times New Roman" w:cs="Times New Roman"/>
        </w:rPr>
      </w:pPr>
    </w:p>
    <w:p w:rsidR="003E6029" w:rsidRDefault="00E3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7F7822">
        <w:rPr>
          <w:rFonts w:ascii="Times New Roman" w:hAnsi="Times New Roman" w:cs="Times New Roman"/>
        </w:rPr>
        <w:t xml:space="preserve">. </w:t>
      </w:r>
      <w:r w:rsidR="003E6029" w:rsidRPr="00844FE1">
        <w:rPr>
          <w:rFonts w:ascii="Times New Roman" w:hAnsi="Times New Roman" w:cs="Times New Roman"/>
        </w:rPr>
        <w:t xml:space="preserve"> Miscellaneous</w:t>
      </w:r>
    </w:p>
    <w:p w:rsidR="00392669" w:rsidRPr="00844FE1" w:rsidRDefault="00392669">
      <w:pPr>
        <w:jc w:val="both"/>
        <w:rPr>
          <w:rFonts w:ascii="Times New Roman" w:hAnsi="Times New Roman" w:cs="Times New Roman"/>
        </w:rPr>
      </w:pPr>
    </w:p>
    <w:p w:rsidR="003E6029" w:rsidRPr="00844FE1" w:rsidRDefault="00E6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7822">
        <w:rPr>
          <w:rFonts w:ascii="Times New Roman" w:hAnsi="Times New Roman" w:cs="Times New Roman"/>
        </w:rPr>
        <w:t>6.</w:t>
      </w:r>
      <w:r w:rsidR="003E6029" w:rsidRPr="00844FE1">
        <w:rPr>
          <w:rFonts w:ascii="Times New Roman" w:hAnsi="Times New Roman" w:cs="Times New Roman"/>
        </w:rPr>
        <w:t xml:space="preserve">  Adjourn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F4797B" w:rsidRPr="00844FE1" w:rsidRDefault="00F4797B">
      <w:pPr>
        <w:jc w:val="both"/>
        <w:rPr>
          <w:rFonts w:ascii="Times New Roman" w:hAnsi="Times New Roman" w:cs="Times New Roman"/>
        </w:rPr>
      </w:pPr>
    </w:p>
    <w:p w:rsidR="0087517D" w:rsidRDefault="003E6029" w:rsidP="00960C4B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GERPDC</w:t>
      </w:r>
      <w:r w:rsidR="00B41CDF">
        <w:rPr>
          <w:rFonts w:ascii="Times New Roman" w:hAnsi="Times New Roman" w:cs="Times New Roman"/>
        </w:rPr>
        <w:t xml:space="preserve"> </w:t>
      </w:r>
    </w:p>
    <w:p w:rsidR="003E6029" w:rsidRPr="00960C4B" w:rsidRDefault="00FD0C2B" w:rsidP="00960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08/02/2017</w:t>
      </w:r>
      <w:bookmarkStart w:id="0" w:name="_GoBack"/>
      <w:bookmarkEnd w:id="0"/>
    </w:p>
    <w:p w:rsidR="003E6029" w:rsidRDefault="003E6029">
      <w:pPr>
        <w:jc w:val="both"/>
        <w:rPr>
          <w:rFonts w:ascii="Sakkal Majalla" w:hAnsi="Sakkal Majalla" w:cs="Sakkal Majalla"/>
        </w:rPr>
      </w:pPr>
    </w:p>
    <w:sectPr w:rsidR="003E6029" w:rsidSect="003E6029">
      <w:pgSz w:w="12240" w:h="15840"/>
      <w:pgMar w:top="630" w:right="1440" w:bottom="331" w:left="1440" w:header="63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30D"/>
    <w:multiLevelType w:val="hybridMultilevel"/>
    <w:tmpl w:val="C6C4CB04"/>
    <w:lvl w:ilvl="0" w:tplc="F94EB230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9"/>
    <w:rsid w:val="00006512"/>
    <w:rsid w:val="000611BC"/>
    <w:rsid w:val="000A6320"/>
    <w:rsid w:val="000F3D6C"/>
    <w:rsid w:val="00107696"/>
    <w:rsid w:val="00142821"/>
    <w:rsid w:val="001F6A12"/>
    <w:rsid w:val="002223A3"/>
    <w:rsid w:val="00267FB8"/>
    <w:rsid w:val="002E3187"/>
    <w:rsid w:val="003204E8"/>
    <w:rsid w:val="00392669"/>
    <w:rsid w:val="003D7B28"/>
    <w:rsid w:val="003E6029"/>
    <w:rsid w:val="00430260"/>
    <w:rsid w:val="004C2600"/>
    <w:rsid w:val="0052594C"/>
    <w:rsid w:val="0052745B"/>
    <w:rsid w:val="0054333E"/>
    <w:rsid w:val="0061452C"/>
    <w:rsid w:val="00626B91"/>
    <w:rsid w:val="00734F0C"/>
    <w:rsid w:val="007F7822"/>
    <w:rsid w:val="00817777"/>
    <w:rsid w:val="008201F1"/>
    <w:rsid w:val="00843988"/>
    <w:rsid w:val="00844FE1"/>
    <w:rsid w:val="0087517D"/>
    <w:rsid w:val="008840D4"/>
    <w:rsid w:val="008A2ECF"/>
    <w:rsid w:val="008C45F0"/>
    <w:rsid w:val="008D58C4"/>
    <w:rsid w:val="008D7346"/>
    <w:rsid w:val="00932797"/>
    <w:rsid w:val="00960C4B"/>
    <w:rsid w:val="0098603B"/>
    <w:rsid w:val="00A41BE7"/>
    <w:rsid w:val="00A77585"/>
    <w:rsid w:val="00AE2367"/>
    <w:rsid w:val="00B41CDF"/>
    <w:rsid w:val="00BD3EAE"/>
    <w:rsid w:val="00C142E3"/>
    <w:rsid w:val="00C15F6C"/>
    <w:rsid w:val="00C2217C"/>
    <w:rsid w:val="00C451BB"/>
    <w:rsid w:val="00C94472"/>
    <w:rsid w:val="00CA3BE4"/>
    <w:rsid w:val="00CB257D"/>
    <w:rsid w:val="00D11738"/>
    <w:rsid w:val="00D540F0"/>
    <w:rsid w:val="00D66418"/>
    <w:rsid w:val="00E07CEB"/>
    <w:rsid w:val="00E31339"/>
    <w:rsid w:val="00E31B7E"/>
    <w:rsid w:val="00E62532"/>
    <w:rsid w:val="00F15F54"/>
    <w:rsid w:val="00F4797B"/>
    <w:rsid w:val="00F677B5"/>
    <w:rsid w:val="00F96970"/>
    <w:rsid w:val="00FD0C2B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Mitchell</dc:creator>
  <cp:lastModifiedBy>Margie Mitchell</cp:lastModifiedBy>
  <cp:revision>2</cp:revision>
  <cp:lastPrinted>2017-08-02T13:05:00Z</cp:lastPrinted>
  <dcterms:created xsi:type="dcterms:W3CDTF">2017-08-02T13:06:00Z</dcterms:created>
  <dcterms:modified xsi:type="dcterms:W3CDTF">2017-08-02T13:06:00Z</dcterms:modified>
</cp:coreProperties>
</file>